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DBA8" w14:textId="2BC0A7D8" w:rsidR="002515CB" w:rsidRPr="002515CB" w:rsidRDefault="002515CB" w:rsidP="00BC2062">
      <w:pPr>
        <w:pStyle w:val="Heading1"/>
      </w:pPr>
      <w:r w:rsidRPr="002515CB">
        <w:t>1</w:t>
      </w:r>
      <w:r w:rsidRPr="002515CB">
        <w:rPr>
          <w:vertAlign w:val="superscript"/>
        </w:rPr>
        <w:t>st</w:t>
      </w:r>
      <w:r w:rsidRPr="002515CB">
        <w:t xml:space="preserve"> Five Elevator Pitch</w:t>
      </w:r>
      <w:r w:rsidR="00660E27">
        <w:t>es</w:t>
      </w:r>
      <w:r w:rsidRPr="002515CB">
        <w:t xml:space="preserve"> </w:t>
      </w:r>
    </w:p>
    <w:p w14:paraId="2BA1C4D8" w14:textId="6713DDEA" w:rsidR="00420279" w:rsidRPr="00BC2062" w:rsidRDefault="003F1E8C" w:rsidP="00476B23">
      <w:r>
        <w:t>The following elevator pitch</w:t>
      </w:r>
      <w:r w:rsidR="00660E27">
        <w:t>es were</w:t>
      </w:r>
      <w:r>
        <w:t xml:space="preserve"> developed based on collaboration, and partnership with </w:t>
      </w:r>
      <w:r w:rsidR="00660E27">
        <w:t xml:space="preserve">local </w:t>
      </w:r>
      <w:r>
        <w:t xml:space="preserve">1st Five </w:t>
      </w:r>
      <w:r w:rsidR="00660E27">
        <w:t>Agency staff</w:t>
      </w:r>
      <w:r>
        <w:t xml:space="preserve">, CHSC, and KU partners. Please contact </w:t>
      </w:r>
      <w:proofErr w:type="gramStart"/>
      <w:r>
        <w:t>you</w:t>
      </w:r>
      <w:proofErr w:type="gramEnd"/>
      <w:r>
        <w:t xml:space="preserve"> 1st Five Consultant if you have any questions.</w:t>
      </w:r>
      <w:r w:rsidR="0066527A">
        <w:t xml:space="preserve"> Thank you to all who participated in the development of th</w:t>
      </w:r>
      <w:r w:rsidR="00713329">
        <w:t>ese</w:t>
      </w:r>
      <w:r w:rsidR="0066527A">
        <w:t xml:space="preserve"> important infrastructure tool</w:t>
      </w:r>
      <w:r w:rsidR="00713329">
        <w:t>s</w:t>
      </w:r>
      <w:r w:rsidR="00BF3F65">
        <w:t>.</w:t>
      </w:r>
    </w:p>
    <w:p w14:paraId="2C5A20FB" w14:textId="77777777" w:rsidR="00AF41DB" w:rsidRPr="00420279" w:rsidRDefault="00AF41DB" w:rsidP="00BC2062">
      <w:pPr>
        <w:pStyle w:val="NoSpacing"/>
      </w:pPr>
    </w:p>
    <w:p w14:paraId="0DC59EA4" w14:textId="013F733F" w:rsidR="00683B2C" w:rsidRPr="009840F1" w:rsidRDefault="00420279" w:rsidP="00BC2062">
      <w:pPr>
        <w:pStyle w:val="Heading2"/>
      </w:pPr>
      <w:r w:rsidRPr="7AB05DA3">
        <w:t>1</w:t>
      </w:r>
      <w:r w:rsidRPr="7AB05DA3">
        <w:rPr>
          <w:vertAlign w:val="superscript"/>
        </w:rPr>
        <w:t>st</w:t>
      </w:r>
      <w:r w:rsidRPr="7AB05DA3">
        <w:t xml:space="preserve"> Five </w:t>
      </w:r>
      <w:r w:rsidR="009647C2">
        <w:t>&gt;</w:t>
      </w:r>
      <w:r w:rsidR="009840F1">
        <w:t xml:space="preserve"> 1</w:t>
      </w:r>
      <w:r w:rsidR="009840F1" w:rsidRPr="009840F1">
        <w:rPr>
          <w:vertAlign w:val="superscript"/>
        </w:rPr>
        <w:t>st</w:t>
      </w:r>
      <w:r w:rsidR="009840F1">
        <w:t xml:space="preserve"> Five Partners</w:t>
      </w:r>
    </w:p>
    <w:p w14:paraId="311C9C50" w14:textId="730E7371" w:rsidR="00894141" w:rsidRDefault="00420279" w:rsidP="00476B23">
      <w:r w:rsidRPr="009840F1">
        <w:t>“</w:t>
      </w:r>
      <w:r w:rsidR="006B0D4E" w:rsidRPr="009840F1">
        <w:t>The 1st Five program is a free and voluntary resource designed to support primary care providers in caring for children from birth to age five. We partner with providers to implement developmental screening to identify developmental delays as young as possible. Our intentional partnerships ensure that we stay updated on available community resources, allowing us to efficiently connect families to early intervention services while also following up on referrals and reporting back to providers, ultimately freeing up time for providers to focus on patient care.</w:t>
      </w:r>
      <w:r w:rsidRPr="009840F1">
        <w:t>”</w:t>
      </w:r>
    </w:p>
    <w:p w14:paraId="27429893" w14:textId="77777777" w:rsidR="009647C2" w:rsidRPr="00BC2062" w:rsidRDefault="009647C2" w:rsidP="00BC2062">
      <w:pPr>
        <w:pStyle w:val="NoSpacing"/>
      </w:pPr>
    </w:p>
    <w:p w14:paraId="789CEA43" w14:textId="0BF110D2" w:rsidR="009647C2" w:rsidRPr="00F041A7" w:rsidRDefault="009647C2" w:rsidP="00BC2062">
      <w:pPr>
        <w:pStyle w:val="Heading2"/>
      </w:pPr>
      <w:r w:rsidRPr="00F041A7">
        <w:t xml:space="preserve">1st Five </w:t>
      </w:r>
      <w:r w:rsidR="00F041A7" w:rsidRPr="00F041A7">
        <w:t>Providers &gt; Parent/Guardian</w:t>
      </w:r>
    </w:p>
    <w:p w14:paraId="2E03CF2B" w14:textId="1EB777E5" w:rsidR="00000320" w:rsidRDefault="009647C2" w:rsidP="00476B23">
      <w:r w:rsidRPr="009647C2">
        <w:t>"I'm referring you to 1st Five today so that they can help connect you to community supports that may benefit your child and family. 1st Five is a free, short-term program provided by (1st Five Agency Name). All services are provided over the phone and designed to support families find helpful resources. They will also follow up with me to let me know if connections were made. Please be sure to complete the top portion of this form, share your best contact information and sign it. They will reach out to you within the next week. Let me know if you have any questions!"</w:t>
      </w:r>
    </w:p>
    <w:p w14:paraId="4588CA2B" w14:textId="77777777" w:rsidR="00651A6C" w:rsidRDefault="00651A6C" w:rsidP="00BC2062">
      <w:pPr>
        <w:pStyle w:val="NoSpacing"/>
      </w:pPr>
    </w:p>
    <w:p w14:paraId="2F18D5D1" w14:textId="0FFA1D5A" w:rsidR="00000320" w:rsidRPr="00000320" w:rsidRDefault="00000320" w:rsidP="00BC2062">
      <w:pPr>
        <w:pStyle w:val="Heading2"/>
      </w:pPr>
      <w:r w:rsidRPr="1F8CDF27">
        <w:t>1st Five DSS &gt; Parent/Guardian</w:t>
      </w:r>
    </w:p>
    <w:p w14:paraId="7020D465" w14:textId="3F31E69C" w:rsidR="18F0B739" w:rsidRDefault="18F0B739" w:rsidP="00476B23">
      <w:r w:rsidRPr="00133E9F">
        <w:t xml:space="preserve">Hi, I’m </w:t>
      </w:r>
      <w:r w:rsidRPr="00133E9F">
        <w:rPr>
          <w:highlight w:val="yellow"/>
        </w:rPr>
        <w:t>[Your Name]</w:t>
      </w:r>
      <w:r w:rsidRPr="00133E9F">
        <w:t xml:space="preserve">, calling from </w:t>
      </w:r>
      <w:r w:rsidRPr="00133E9F">
        <w:rPr>
          <w:highlight w:val="yellow"/>
        </w:rPr>
        <w:t>[Agency Name]</w:t>
      </w:r>
      <w:r w:rsidRPr="00133E9F">
        <w:t xml:space="preserve"> 1st Five</w:t>
      </w:r>
      <w:r w:rsidRPr="11950993">
        <w:rPr>
          <w:b/>
          <w:bCs/>
        </w:rPr>
        <w:t>.</w:t>
      </w:r>
      <w:r w:rsidR="1790FCA1" w:rsidRPr="11950993">
        <w:rPr>
          <w:b/>
          <w:bCs/>
        </w:rPr>
        <w:t xml:space="preserve">  </w:t>
      </w:r>
      <w:r w:rsidRPr="11950993">
        <w:t>Your child’s doctor referred you to the 1st Five program because they saw an opportunity to support your child’s development and help with any struggles or stress your family might be facing. 1st Five is a free, short-term program. As a Developmental Support Specialist, I can help connect you to community supports that may benefit your child and family. All services are provided over the phone and are designed to help families find helpful resources—like parenting support, developmental services, housing, food access, and more. I’d love to hear more about what’s been going on and see how we can best support you.</w:t>
      </w:r>
    </w:p>
    <w:p w14:paraId="13FF2C84" w14:textId="6F263DE6" w:rsidR="11950993" w:rsidRDefault="11950993" w:rsidP="11950993">
      <w:pPr>
        <w:shd w:val="clear" w:color="auto" w:fill="FFFFFF" w:themeFill="background1"/>
        <w:spacing w:before="240" w:after="240"/>
        <w:rPr>
          <w:rFonts w:ascii="Aptos" w:eastAsia="Aptos" w:hAnsi="Aptos" w:cs="Aptos"/>
          <w:szCs w:val="24"/>
        </w:rPr>
      </w:pPr>
    </w:p>
    <w:sectPr w:rsidR="11950993" w:rsidSect="00E368B6">
      <w:headerReference w:type="default" r:id="rId11"/>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E0A1" w14:textId="77777777" w:rsidR="00141E61" w:rsidRDefault="00141E61" w:rsidP="00ED0FA2">
      <w:pPr>
        <w:spacing w:after="0" w:line="240" w:lineRule="auto"/>
      </w:pPr>
      <w:r>
        <w:separator/>
      </w:r>
    </w:p>
  </w:endnote>
  <w:endnote w:type="continuationSeparator" w:id="0">
    <w:p w14:paraId="576C9AB4" w14:textId="77777777" w:rsidR="00141E61" w:rsidRDefault="00141E61"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E571" w14:textId="77777777" w:rsidR="00141E61" w:rsidRDefault="00141E61" w:rsidP="00ED0FA2">
      <w:pPr>
        <w:spacing w:after="0" w:line="240" w:lineRule="auto"/>
      </w:pPr>
      <w:r>
        <w:separator/>
      </w:r>
    </w:p>
  </w:footnote>
  <w:footnote w:type="continuationSeparator" w:id="0">
    <w:p w14:paraId="0C38D80B" w14:textId="77777777" w:rsidR="00141E61" w:rsidRDefault="00141E61"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B4E5" w14:textId="77777777" w:rsidR="00ED0FA2" w:rsidRPr="00A63588" w:rsidRDefault="007E0B4A" w:rsidP="00A63588">
    <w:pPr>
      <w:pStyle w:val="Header"/>
    </w:pPr>
    <w:r>
      <w:rPr>
        <w:noProof/>
      </w:rPr>
      <mc:AlternateContent>
        <mc:Choice Requires="wps">
          <w:drawing>
            <wp:anchor distT="0" distB="0" distL="114300" distR="114300" simplePos="0" relativeHeight="251658241" behindDoc="0" locked="0" layoutInCell="1" allowOverlap="1" wp14:anchorId="625BE4B5" wp14:editId="7A61DAA1">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4627a [3204]" strokeweight=".5pt" from="-3pt,38.25pt" to="462.75pt,38.25pt" w14:anchorId="6BB8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v:stroke joinstyle="miter"/>
            </v:line>
          </w:pict>
        </mc:Fallback>
      </mc:AlternateContent>
    </w:r>
    <w:r w:rsidR="00A63588">
      <w:rPr>
        <w:noProof/>
      </w:rPr>
      <w:drawing>
        <wp:anchor distT="0" distB="0" distL="114300" distR="114300" simplePos="0" relativeHeight="251658240" behindDoc="0" locked="0" layoutInCell="1" allowOverlap="1" wp14:anchorId="170D3B64" wp14:editId="71AC2A31">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854E4"/>
    <w:multiLevelType w:val="hybridMultilevel"/>
    <w:tmpl w:val="DB8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133EF"/>
    <w:multiLevelType w:val="hybridMultilevel"/>
    <w:tmpl w:val="4BB6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03A92"/>
    <w:multiLevelType w:val="hybridMultilevel"/>
    <w:tmpl w:val="BF4E9B18"/>
    <w:lvl w:ilvl="0" w:tplc="4D4E3142">
      <w:start w:val="1"/>
      <w:numFmt w:val="decimal"/>
      <w:lvlText w:val="%1."/>
      <w:lvlJc w:val="left"/>
      <w:pPr>
        <w:ind w:left="720" w:hanging="360"/>
      </w:pPr>
    </w:lvl>
    <w:lvl w:ilvl="1" w:tplc="2DDCD74E">
      <w:start w:val="1"/>
      <w:numFmt w:val="lowerLetter"/>
      <w:lvlText w:val="%2."/>
      <w:lvlJc w:val="left"/>
      <w:pPr>
        <w:ind w:left="1440" w:hanging="360"/>
      </w:pPr>
    </w:lvl>
    <w:lvl w:ilvl="2" w:tplc="8AB26A34">
      <w:start w:val="1"/>
      <w:numFmt w:val="lowerRoman"/>
      <w:lvlText w:val="%3."/>
      <w:lvlJc w:val="right"/>
      <w:pPr>
        <w:ind w:left="2160" w:hanging="180"/>
      </w:pPr>
    </w:lvl>
    <w:lvl w:ilvl="3" w:tplc="AEAED062">
      <w:start w:val="1"/>
      <w:numFmt w:val="decimal"/>
      <w:lvlText w:val="%4."/>
      <w:lvlJc w:val="left"/>
      <w:pPr>
        <w:ind w:left="2880" w:hanging="360"/>
      </w:pPr>
    </w:lvl>
    <w:lvl w:ilvl="4" w:tplc="E0F81078">
      <w:start w:val="1"/>
      <w:numFmt w:val="lowerLetter"/>
      <w:lvlText w:val="%5."/>
      <w:lvlJc w:val="left"/>
      <w:pPr>
        <w:ind w:left="3600" w:hanging="360"/>
      </w:pPr>
    </w:lvl>
    <w:lvl w:ilvl="5" w:tplc="4FAA89C6">
      <w:start w:val="1"/>
      <w:numFmt w:val="lowerRoman"/>
      <w:lvlText w:val="%6."/>
      <w:lvlJc w:val="right"/>
      <w:pPr>
        <w:ind w:left="4320" w:hanging="180"/>
      </w:pPr>
    </w:lvl>
    <w:lvl w:ilvl="6" w:tplc="F7E6B44A">
      <w:start w:val="1"/>
      <w:numFmt w:val="decimal"/>
      <w:lvlText w:val="%7."/>
      <w:lvlJc w:val="left"/>
      <w:pPr>
        <w:ind w:left="5040" w:hanging="360"/>
      </w:pPr>
    </w:lvl>
    <w:lvl w:ilvl="7" w:tplc="2E54AD6E">
      <w:start w:val="1"/>
      <w:numFmt w:val="lowerLetter"/>
      <w:lvlText w:val="%8."/>
      <w:lvlJc w:val="left"/>
      <w:pPr>
        <w:ind w:left="5760" w:hanging="360"/>
      </w:pPr>
    </w:lvl>
    <w:lvl w:ilvl="8" w:tplc="C6F66FA2">
      <w:start w:val="1"/>
      <w:numFmt w:val="lowerRoman"/>
      <w:lvlText w:val="%9."/>
      <w:lvlJc w:val="right"/>
      <w:pPr>
        <w:ind w:left="6480" w:hanging="180"/>
      </w:pPr>
    </w:lvl>
  </w:abstractNum>
  <w:abstractNum w:abstractNumId="5" w15:restartNumberingAfterBreak="0">
    <w:nsid w:val="2C3A58C8"/>
    <w:multiLevelType w:val="multilevel"/>
    <w:tmpl w:val="7E167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2069F"/>
    <w:multiLevelType w:val="hybridMultilevel"/>
    <w:tmpl w:val="3F92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B52CBA"/>
    <w:multiLevelType w:val="multilevel"/>
    <w:tmpl w:val="10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F466F1"/>
    <w:multiLevelType w:val="hybridMultilevel"/>
    <w:tmpl w:val="E7D0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6"/>
  </w:num>
  <w:num w:numId="2" w16cid:durableId="529688289">
    <w:abstractNumId w:val="9"/>
  </w:num>
  <w:num w:numId="3" w16cid:durableId="655499794">
    <w:abstractNumId w:val="1"/>
  </w:num>
  <w:num w:numId="4" w16cid:durableId="1634825399">
    <w:abstractNumId w:val="12"/>
  </w:num>
  <w:num w:numId="5" w16cid:durableId="148131918">
    <w:abstractNumId w:val="0"/>
  </w:num>
  <w:num w:numId="6" w16cid:durableId="567112557">
    <w:abstractNumId w:val="0"/>
  </w:num>
  <w:num w:numId="7" w16cid:durableId="1584215259">
    <w:abstractNumId w:val="13"/>
  </w:num>
  <w:num w:numId="8" w16cid:durableId="1913923778">
    <w:abstractNumId w:val="8"/>
  </w:num>
  <w:num w:numId="9" w16cid:durableId="929385816">
    <w:abstractNumId w:val="4"/>
  </w:num>
  <w:num w:numId="10" w16cid:durableId="59528005">
    <w:abstractNumId w:val="7"/>
  </w:num>
  <w:num w:numId="11" w16cid:durableId="1648631226">
    <w:abstractNumId w:val="3"/>
  </w:num>
  <w:num w:numId="12" w16cid:durableId="1052390162">
    <w:abstractNumId w:val="2"/>
  </w:num>
  <w:num w:numId="13" w16cid:durableId="1015889342">
    <w:abstractNumId w:val="11"/>
  </w:num>
  <w:num w:numId="14" w16cid:durableId="1158420835">
    <w:abstractNumId w:val="10"/>
  </w:num>
  <w:num w:numId="15" w16cid:durableId="1445534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3F"/>
    <w:rsid w:val="00000320"/>
    <w:rsid w:val="00051975"/>
    <w:rsid w:val="000C37D3"/>
    <w:rsid w:val="000C3870"/>
    <w:rsid w:val="00124DA3"/>
    <w:rsid w:val="00133E9F"/>
    <w:rsid w:val="001401D6"/>
    <w:rsid w:val="00141E61"/>
    <w:rsid w:val="001F66B9"/>
    <w:rsid w:val="002409AB"/>
    <w:rsid w:val="002515CB"/>
    <w:rsid w:val="00267274"/>
    <w:rsid w:val="002E0C94"/>
    <w:rsid w:val="00342B93"/>
    <w:rsid w:val="00344AF3"/>
    <w:rsid w:val="00373754"/>
    <w:rsid w:val="0039044C"/>
    <w:rsid w:val="003D4E77"/>
    <w:rsid w:val="003F1E8C"/>
    <w:rsid w:val="00420279"/>
    <w:rsid w:val="004459E6"/>
    <w:rsid w:val="00474B4A"/>
    <w:rsid w:val="00476B23"/>
    <w:rsid w:val="004D2078"/>
    <w:rsid w:val="004E77FB"/>
    <w:rsid w:val="00521A34"/>
    <w:rsid w:val="0056177C"/>
    <w:rsid w:val="00567D5F"/>
    <w:rsid w:val="00594C70"/>
    <w:rsid w:val="005F587F"/>
    <w:rsid w:val="00602FF6"/>
    <w:rsid w:val="006303C7"/>
    <w:rsid w:val="00651A6C"/>
    <w:rsid w:val="00660E27"/>
    <w:rsid w:val="0066527A"/>
    <w:rsid w:val="00683B2C"/>
    <w:rsid w:val="0069274C"/>
    <w:rsid w:val="006A7EC7"/>
    <w:rsid w:val="006B0D4E"/>
    <w:rsid w:val="006F3A22"/>
    <w:rsid w:val="0071057A"/>
    <w:rsid w:val="00713329"/>
    <w:rsid w:val="00714B6E"/>
    <w:rsid w:val="00733588"/>
    <w:rsid w:val="00752533"/>
    <w:rsid w:val="00787B92"/>
    <w:rsid w:val="007E0B4A"/>
    <w:rsid w:val="007E6A23"/>
    <w:rsid w:val="007F5AA4"/>
    <w:rsid w:val="00834A5A"/>
    <w:rsid w:val="00870A95"/>
    <w:rsid w:val="00894141"/>
    <w:rsid w:val="008A36EC"/>
    <w:rsid w:val="008B00EA"/>
    <w:rsid w:val="008B7551"/>
    <w:rsid w:val="008C4366"/>
    <w:rsid w:val="008D6F19"/>
    <w:rsid w:val="008F3462"/>
    <w:rsid w:val="008F54ED"/>
    <w:rsid w:val="009022EC"/>
    <w:rsid w:val="00903F88"/>
    <w:rsid w:val="00914BD3"/>
    <w:rsid w:val="00931436"/>
    <w:rsid w:val="00944A84"/>
    <w:rsid w:val="009647C2"/>
    <w:rsid w:val="00967CE9"/>
    <w:rsid w:val="009800A3"/>
    <w:rsid w:val="009840F1"/>
    <w:rsid w:val="0099018C"/>
    <w:rsid w:val="009B5B7D"/>
    <w:rsid w:val="00A442D6"/>
    <w:rsid w:val="00A53FFD"/>
    <w:rsid w:val="00A57921"/>
    <w:rsid w:val="00A63588"/>
    <w:rsid w:val="00A828ED"/>
    <w:rsid w:val="00AB657C"/>
    <w:rsid w:val="00AF41DB"/>
    <w:rsid w:val="00B33E59"/>
    <w:rsid w:val="00B361DA"/>
    <w:rsid w:val="00B64635"/>
    <w:rsid w:val="00B72089"/>
    <w:rsid w:val="00B77188"/>
    <w:rsid w:val="00BC2062"/>
    <w:rsid w:val="00BD086C"/>
    <w:rsid w:val="00BF3F65"/>
    <w:rsid w:val="00C37781"/>
    <w:rsid w:val="00CB53AE"/>
    <w:rsid w:val="00D27D3F"/>
    <w:rsid w:val="00D36BC3"/>
    <w:rsid w:val="00D817D2"/>
    <w:rsid w:val="00D92FAB"/>
    <w:rsid w:val="00DA1414"/>
    <w:rsid w:val="00DE0E1F"/>
    <w:rsid w:val="00DF5DB2"/>
    <w:rsid w:val="00E368B6"/>
    <w:rsid w:val="00E43956"/>
    <w:rsid w:val="00E56796"/>
    <w:rsid w:val="00E84ABA"/>
    <w:rsid w:val="00ED0FA2"/>
    <w:rsid w:val="00F041A7"/>
    <w:rsid w:val="00F55394"/>
    <w:rsid w:val="00F707FA"/>
    <w:rsid w:val="00FA5524"/>
    <w:rsid w:val="00FD1645"/>
    <w:rsid w:val="00FF1CD1"/>
    <w:rsid w:val="11950993"/>
    <w:rsid w:val="1790FCA1"/>
    <w:rsid w:val="18F0B739"/>
    <w:rsid w:val="1F8CDF27"/>
    <w:rsid w:val="405EAF6F"/>
    <w:rsid w:val="45612CB1"/>
    <w:rsid w:val="5F5CD990"/>
    <w:rsid w:val="6268A184"/>
    <w:rsid w:val="66589301"/>
    <w:rsid w:val="75B7B591"/>
    <w:rsid w:val="77F4FAEB"/>
    <w:rsid w:val="7AB05DA3"/>
    <w:rsid w:val="7DCA75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7B226"/>
  <w15:chartTrackingRefBased/>
  <w15:docId w15:val="{1A5C85E8-DE33-4B3B-96F8-55A9C7E4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link w:val="NoSpacingChar"/>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styleId="Hyperlink">
    <w:name w:val="Hyperlink"/>
    <w:basedOn w:val="DefaultParagraphFont"/>
    <w:uiPriority w:val="99"/>
    <w:unhideWhenUsed/>
    <w:rsid w:val="00602FF6"/>
    <w:rPr>
      <w:color w:val="0070C0" w:themeColor="hyperlink"/>
      <w:u w:val="single"/>
    </w:rPr>
  </w:style>
  <w:style w:type="character" w:styleId="UnresolvedMention">
    <w:name w:val="Unresolved Mention"/>
    <w:basedOn w:val="DefaultParagraphFont"/>
    <w:uiPriority w:val="99"/>
    <w:semiHidden/>
    <w:unhideWhenUsed/>
    <w:rsid w:val="00602FF6"/>
    <w:rPr>
      <w:color w:val="605E5C"/>
      <w:shd w:val="clear" w:color="auto" w:fill="E1DFDD"/>
    </w:rPr>
  </w:style>
  <w:style w:type="character" w:customStyle="1" w:styleId="NoSpacingChar">
    <w:name w:val="No Spacing Char"/>
    <w:basedOn w:val="DefaultParagraphFont"/>
    <w:link w:val="NoSpacing"/>
    <w:uiPriority w:val="1"/>
    <w:rsid w:val="00CB53A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6689">
      <w:bodyDiv w:val="1"/>
      <w:marLeft w:val="0"/>
      <w:marRight w:val="0"/>
      <w:marTop w:val="0"/>
      <w:marBottom w:val="0"/>
      <w:divBdr>
        <w:top w:val="none" w:sz="0" w:space="0" w:color="auto"/>
        <w:left w:val="none" w:sz="0" w:space="0" w:color="auto"/>
        <w:bottom w:val="none" w:sz="0" w:space="0" w:color="auto"/>
        <w:right w:val="none" w:sz="0" w:space="0" w:color="auto"/>
      </w:divBdr>
    </w:div>
    <w:div w:id="372655377">
      <w:bodyDiv w:val="1"/>
      <w:marLeft w:val="0"/>
      <w:marRight w:val="0"/>
      <w:marTop w:val="0"/>
      <w:marBottom w:val="0"/>
      <w:divBdr>
        <w:top w:val="none" w:sz="0" w:space="0" w:color="auto"/>
        <w:left w:val="none" w:sz="0" w:space="0" w:color="auto"/>
        <w:bottom w:val="none" w:sz="0" w:space="0" w:color="auto"/>
        <w:right w:val="none" w:sz="0" w:space="0" w:color="auto"/>
      </w:divBdr>
    </w:div>
    <w:div w:id="983781294">
      <w:bodyDiv w:val="1"/>
      <w:marLeft w:val="0"/>
      <w:marRight w:val="0"/>
      <w:marTop w:val="0"/>
      <w:marBottom w:val="0"/>
      <w:divBdr>
        <w:top w:val="none" w:sz="0" w:space="0" w:color="auto"/>
        <w:left w:val="none" w:sz="0" w:space="0" w:color="auto"/>
        <w:bottom w:val="none" w:sz="0" w:space="0" w:color="auto"/>
        <w:right w:val="none" w:sz="0" w:space="0" w:color="auto"/>
      </w:divBdr>
    </w:div>
    <w:div w:id="1169903474">
      <w:bodyDiv w:val="1"/>
      <w:marLeft w:val="0"/>
      <w:marRight w:val="0"/>
      <w:marTop w:val="0"/>
      <w:marBottom w:val="0"/>
      <w:divBdr>
        <w:top w:val="none" w:sz="0" w:space="0" w:color="auto"/>
        <w:left w:val="none" w:sz="0" w:space="0" w:color="auto"/>
        <w:bottom w:val="none" w:sz="0" w:space="0" w:color="auto"/>
        <w:right w:val="none" w:sz="0" w:space="0" w:color="auto"/>
      </w:divBdr>
      <w:divsChild>
        <w:div w:id="360862772">
          <w:marLeft w:val="0"/>
          <w:marRight w:val="0"/>
          <w:marTop w:val="0"/>
          <w:marBottom w:val="0"/>
          <w:divBdr>
            <w:top w:val="none" w:sz="0" w:space="0" w:color="auto"/>
            <w:left w:val="none" w:sz="0" w:space="0" w:color="auto"/>
            <w:bottom w:val="none" w:sz="0" w:space="0" w:color="auto"/>
            <w:right w:val="none" w:sz="0" w:space="0" w:color="auto"/>
          </w:divBdr>
        </w:div>
        <w:div w:id="2031100775">
          <w:marLeft w:val="0"/>
          <w:marRight w:val="0"/>
          <w:marTop w:val="0"/>
          <w:marBottom w:val="0"/>
          <w:divBdr>
            <w:top w:val="none" w:sz="0" w:space="0" w:color="auto"/>
            <w:left w:val="none" w:sz="0" w:space="0" w:color="auto"/>
            <w:bottom w:val="none" w:sz="0" w:space="0" w:color="auto"/>
            <w:right w:val="none" w:sz="0" w:space="0" w:color="auto"/>
          </w:divBdr>
        </w:div>
      </w:divsChild>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521629739">
      <w:bodyDiv w:val="1"/>
      <w:marLeft w:val="0"/>
      <w:marRight w:val="0"/>
      <w:marTop w:val="0"/>
      <w:marBottom w:val="0"/>
      <w:divBdr>
        <w:top w:val="none" w:sz="0" w:space="0" w:color="auto"/>
        <w:left w:val="none" w:sz="0" w:space="0" w:color="auto"/>
        <w:bottom w:val="none" w:sz="0" w:space="0" w:color="auto"/>
        <w:right w:val="none" w:sz="0" w:space="0" w:color="auto"/>
      </w:divBdr>
    </w:div>
    <w:div w:id="1689213571">
      <w:bodyDiv w:val="1"/>
      <w:marLeft w:val="0"/>
      <w:marRight w:val="0"/>
      <w:marTop w:val="0"/>
      <w:marBottom w:val="0"/>
      <w:divBdr>
        <w:top w:val="none" w:sz="0" w:space="0" w:color="auto"/>
        <w:left w:val="none" w:sz="0" w:space="0" w:color="auto"/>
        <w:bottom w:val="none" w:sz="0" w:space="0" w:color="auto"/>
        <w:right w:val="none" w:sz="0" w:space="0" w:color="auto"/>
      </w:divBdr>
      <w:divsChild>
        <w:div w:id="21710455">
          <w:marLeft w:val="0"/>
          <w:marRight w:val="0"/>
          <w:marTop w:val="0"/>
          <w:marBottom w:val="0"/>
          <w:divBdr>
            <w:top w:val="none" w:sz="0" w:space="0" w:color="auto"/>
            <w:left w:val="none" w:sz="0" w:space="0" w:color="auto"/>
            <w:bottom w:val="none" w:sz="0" w:space="0" w:color="auto"/>
            <w:right w:val="none" w:sz="0" w:space="0" w:color="auto"/>
          </w:divBdr>
        </w:div>
        <w:div w:id="1545017732">
          <w:marLeft w:val="0"/>
          <w:marRight w:val="0"/>
          <w:marTop w:val="0"/>
          <w:marBottom w:val="0"/>
          <w:divBdr>
            <w:top w:val="none" w:sz="0" w:space="0" w:color="auto"/>
            <w:left w:val="none" w:sz="0" w:space="0" w:color="auto"/>
            <w:bottom w:val="none" w:sz="0" w:space="0" w:color="auto"/>
            <w:right w:val="none" w:sz="0" w:space="0" w:color="auto"/>
          </w:divBdr>
        </w:div>
      </w:divsChild>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frink0\Downloads\HHS%20Letterhead%20Basic%20(3).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F0120D21F564FB3CE8B1834E2A6BD" ma:contentTypeVersion="15" ma:contentTypeDescription="Create a new document." ma:contentTypeScope="" ma:versionID="93304fbf269e0274b9a0e623d213bc8e">
  <xsd:schema xmlns:xsd="http://www.w3.org/2001/XMLSchema" xmlns:xs="http://www.w3.org/2001/XMLSchema" xmlns:p="http://schemas.microsoft.com/office/2006/metadata/properties" xmlns:ns2="b9ec83af-5ba6-4565-b73d-4c887c44d77b" xmlns:ns3="a850d1ef-3d03-4347-a68d-fd47cf9ff291" targetNamespace="http://schemas.microsoft.com/office/2006/metadata/properties" ma:root="true" ma:fieldsID="34d989a3eeae49a1d576bd655dbf047b" ns2:_="" ns3:_="">
    <xsd:import namespace="b9ec83af-5ba6-4565-b73d-4c887c44d77b"/>
    <xsd:import namespace="a850d1ef-3d03-4347-a68d-fd47cf9ff2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c83af-5ba6-4565-b73d-4c887c44d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0d1ef-3d03-4347-a68d-fd47cf9ff2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8d52135-9ec6-40c6-bd09-7789e4576050}" ma:internalName="TaxCatchAll" ma:showField="CatchAllData" ma:web="a850d1ef-3d03-4347-a68d-fd47cf9ff2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ec83af-5ba6-4565-b73d-4c887c44d77b">
      <Terms xmlns="http://schemas.microsoft.com/office/infopath/2007/PartnerControls"/>
    </lcf76f155ced4ddcb4097134ff3c332f>
    <TaxCatchAll xmlns="a850d1ef-3d03-4347-a68d-fd47cf9ff29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75DFD-B0A6-4505-B954-660F1D6CC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c83af-5ba6-4565-b73d-4c887c44d77b"/>
    <ds:schemaRef ds:uri="a850d1ef-3d03-4347-a68d-fd47cf9f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0789E-BEA9-4BDC-9F77-595C2B84ACDD}">
  <ds:schemaRefs>
    <ds:schemaRef ds:uri="http://schemas.microsoft.com/sharepoint/v3/contenttype/forms"/>
  </ds:schemaRefs>
</ds:datastoreItem>
</file>

<file path=customXml/itemProps3.xml><?xml version="1.0" encoding="utf-8"?>
<ds:datastoreItem xmlns:ds="http://schemas.openxmlformats.org/officeDocument/2006/customXml" ds:itemID="{4302AE99-445F-49EA-8BED-569A311688A9}">
  <ds:schemaRefs>
    <ds:schemaRef ds:uri="http://schemas.microsoft.com/office/2006/metadata/properties"/>
    <ds:schemaRef ds:uri="http://schemas.microsoft.com/office/infopath/2007/PartnerControls"/>
    <ds:schemaRef ds:uri="b9ec83af-5ba6-4565-b73d-4c887c44d77b"/>
    <ds:schemaRef ds:uri="a850d1ef-3d03-4347-a68d-fd47cf9ff291"/>
  </ds:schemaRefs>
</ds:datastoreItem>
</file>

<file path=customXml/itemProps4.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Letterhead Basic (3)</Template>
  <TotalTime>4</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Frink, Brandyce [HHS]</dc:creator>
  <cp:keywords/>
  <dc:description/>
  <cp:lastModifiedBy>Robak, Amy [HHS]</cp:lastModifiedBy>
  <cp:revision>17</cp:revision>
  <dcterms:created xsi:type="dcterms:W3CDTF">2025-05-08T16:30:00Z</dcterms:created>
  <dcterms:modified xsi:type="dcterms:W3CDTF">2025-06-18T20:01:00Z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0x010100EB0F0120D21F564FB3CE8B1834E2A6BD</vt:lpwstr>
  </property>
  <property fmtid="{D5CDD505-2E9C-101B-9397-08002B2CF9AE}" pid="3" name="MediaServiceImageTags">
    <vt:lpwstr/>
  </property>
</Properties>
</file>